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542DD87" w:rsidR="00B559BF" w:rsidRDefault="00D45CFD">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w:t>
      </w:r>
      <w:r w:rsidR="007D2753">
        <w:rPr>
          <w:rFonts w:ascii="Times New Roman" w:eastAsia="Times New Roman" w:hAnsi="Times New Roman" w:cs="Times New Roman"/>
          <w:b/>
          <w:sz w:val="28"/>
          <w:szCs w:val="28"/>
        </w:rPr>
        <w:t>_Offer</w:t>
      </w:r>
      <w:proofErr w:type="spellEnd"/>
      <w:r w:rsidR="007D2753">
        <w:rPr>
          <w:rFonts w:ascii="Times New Roman" w:eastAsia="Times New Roman" w:hAnsi="Times New Roman" w:cs="Times New Roman"/>
          <w:b/>
          <w:sz w:val="28"/>
          <w:szCs w:val="28"/>
        </w:rPr>
        <w:t xml:space="preserve"> </w:t>
      </w:r>
      <w:proofErr w:type="spellStart"/>
      <w:r w:rsidR="007D2753">
        <w:rPr>
          <w:rFonts w:ascii="Times New Roman" w:eastAsia="Times New Roman" w:hAnsi="Times New Roman" w:cs="Times New Roman"/>
          <w:b/>
          <w:sz w:val="28"/>
          <w:szCs w:val="28"/>
        </w:rPr>
        <w:t>Letter_Lecturer</w:t>
      </w:r>
      <w:proofErr w:type="spellEnd"/>
      <w:r w:rsidR="007D2753">
        <w:rPr>
          <w:rFonts w:ascii="Times New Roman" w:eastAsia="Times New Roman" w:hAnsi="Times New Roman" w:cs="Times New Roman"/>
          <w:b/>
          <w:sz w:val="28"/>
          <w:szCs w:val="28"/>
        </w:rPr>
        <w:t>: Annual Appointment_NO01</w:t>
      </w:r>
    </w:p>
    <w:p w14:paraId="00000002" w14:textId="77777777" w:rsidR="00B559BF" w:rsidRDefault="00B559BF">
      <w:pPr>
        <w:rPr>
          <w:rFonts w:ascii="Times New Roman" w:eastAsia="Times New Roman" w:hAnsi="Times New Roman" w:cs="Times New Roman"/>
          <w:b/>
          <w:sz w:val="28"/>
          <w:szCs w:val="28"/>
        </w:rPr>
      </w:pPr>
    </w:p>
    <w:p w14:paraId="00000003" w14:textId="343F95A9" w:rsidR="00B559BF" w:rsidRDefault="007D2753">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F2647D">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CC02D5">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B559BF" w:rsidRDefault="00B559BF">
      <w:pPr>
        <w:jc w:val="center"/>
      </w:pPr>
    </w:p>
    <w:p w14:paraId="00000005" w14:textId="77777777" w:rsidR="00B559BF" w:rsidRDefault="007D2753">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B559BF" w:rsidRDefault="00B559BF">
      <w:pPr>
        <w:ind w:left="5040"/>
        <w:rPr>
          <w:rFonts w:ascii="Times New Roman" w:eastAsia="Times New Roman" w:hAnsi="Times New Roman" w:cs="Times New Roman"/>
        </w:rPr>
      </w:pPr>
    </w:p>
    <w:p w14:paraId="00000007" w14:textId="77777777" w:rsidR="00B559BF" w:rsidRDefault="00B559BF">
      <w:pPr>
        <w:ind w:left="5040"/>
        <w:rPr>
          <w:rFonts w:ascii="Times New Roman" w:eastAsia="Times New Roman" w:hAnsi="Times New Roman" w:cs="Times New Roman"/>
        </w:rPr>
      </w:pPr>
    </w:p>
    <w:p w14:paraId="00000008"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9"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«Title»</w:t>
      </w:r>
    </w:p>
    <w:p w14:paraId="0000000A"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«Address»</w:t>
      </w:r>
    </w:p>
    <w:p w14:paraId="0000000B"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«University»</w:t>
      </w:r>
    </w:p>
    <w:p w14:paraId="0000000C"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«City», «State»</w:t>
      </w:r>
    </w:p>
    <w:p w14:paraId="0000000D"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E"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B559BF" w:rsidRDefault="00B559BF">
      <w:pPr>
        <w:rPr>
          <w:rFonts w:ascii="Times New Roman" w:eastAsia="Times New Roman" w:hAnsi="Times New Roman" w:cs="Times New Roman"/>
        </w:rPr>
      </w:pPr>
    </w:p>
    <w:p w14:paraId="00000010"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Dear «Name»,</w:t>
      </w:r>
    </w:p>
    <w:p w14:paraId="00000011" w14:textId="6E7E21BE"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I am delighted to put in writing our offer to you to join us as Lecturer on [SUBJECT] in the Department of [DEPARTMENT NAME] at Harvard University, for the fall term of the 20[XX]-20[XX] academic year, to teach [NUMBER] courses in [FIELD]. Your appointment will begin on [DATE] and end on [DATE]. The academic calendar, which lists important dates and deadlines, can be found </w:t>
      </w:r>
      <w:hyperlink r:id="rId9" w:history="1">
        <w:r w:rsidR="00284E0D" w:rsidRPr="00284E0D">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faculty members are expected to be available through the final examination period. Information about teaching at the Faculty of Arts and Sciences can be found </w:t>
      </w:r>
      <w:hyperlink r:id="rId10" w:history="1">
        <w:r w:rsidR="00284E0D" w:rsidRPr="00284E0D">
          <w:rPr>
            <w:rStyle w:val="Hyperlink"/>
            <w:rFonts w:ascii="Times New Roman" w:eastAsia="Times New Roman" w:hAnsi="Times New Roman" w:cs="Times New Roman"/>
          </w:rPr>
          <w:t>here</w:t>
        </w:r>
      </w:hyperlink>
      <w:r w:rsidR="00C03779">
        <w:rPr>
          <w:rFonts w:ascii="Times New Roman" w:eastAsia="Times New Roman" w:hAnsi="Times New Roman" w:cs="Times New Roman"/>
        </w:rPr>
        <w:t xml:space="preserve">. </w:t>
      </w:r>
      <w:r w:rsidR="00284E0D" w:rsidRPr="00135855">
        <w:rPr>
          <w:rFonts w:ascii="Times New Roman" w:eastAsia="Times New Roman" w:hAnsi="Times New Roman" w:cs="Times New Roman"/>
        </w:rPr>
        <w:t xml:space="preserve">Information about onboarding for new FAS faculty members can be found </w:t>
      </w:r>
      <w:hyperlink r:id="rId11" w:history="1">
        <w:r w:rsidR="00284E0D" w:rsidRPr="000108E6">
          <w:rPr>
            <w:rStyle w:val="Hyperlink"/>
            <w:rFonts w:ascii="Times New Roman" w:eastAsia="Times New Roman" w:hAnsi="Times New Roman" w:cs="Times New Roman"/>
          </w:rPr>
          <w:t>here</w:t>
        </w:r>
      </w:hyperlink>
      <w:r w:rsidR="00284E0D" w:rsidRPr="00135855">
        <w:rPr>
          <w:rFonts w:ascii="Times New Roman" w:eastAsia="Times New Roman" w:hAnsi="Times New Roman" w:cs="Times New Roman"/>
        </w:rPr>
        <w:t>.</w:t>
      </w:r>
      <w:r>
        <w:rPr>
          <w:rFonts w:ascii="Times New Roman" w:eastAsia="Times New Roman" w:hAnsi="Times New Roman" w:cs="Times New Roman"/>
        </w:rPr>
        <w:t> </w:t>
      </w:r>
    </w:p>
    <w:p w14:paraId="00000012" w14:textId="77777777"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This is a [SPECIFY ONE: full-time/part-time] position. Our understanding is that you will teach [X undergraduate lecture courses] on [SUBJECT] and [a junior seminar] on [SUBJECT]. This represents [XXX] of an annual FTE. We assume that you will also be willing to consult informally with our graduate students about a variety of topics, to read their proposals and occasional chapters, to share your insights and suggestions with them, and to take part in the Ph.D. oral exam process if needed. We also would like you to evaluate up to three undergraduate senior honors theses, and we may call upon you, if needed, to advise up to two undergraduate theses. [DUTIES CAN BE EDITED TO FIT NEEDS.]</w:t>
      </w:r>
    </w:p>
    <w:p w14:paraId="00000013" w14:textId="065D31EA" w:rsidR="00B559BF" w:rsidRDefault="00F2647D">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bookmarkStart w:id="0" w:name="_heading=h.1fob9te" w:colFirst="0" w:colLast="0"/>
      <w:bookmarkEnd w:id="0"/>
      <w:r w:rsidRPr="00F2647D">
        <w:rPr>
          <w:rFonts w:ascii="Times New Roman" w:eastAsia="Times New Roman" w:hAnsi="Times New Roman" w:cs="Times New Roman"/>
          <w:color w:val="000000"/>
        </w:rPr>
        <w:t>All appointments are contingent upon the employee obtaining the appropriate immigration status, as approved by U.S. Citizenship and Immigration Services (USCIS)</w:t>
      </w:r>
      <w:r w:rsidR="007D2753">
        <w:rPr>
          <w:rFonts w:ascii="Times New Roman" w:eastAsia="Times New Roman" w:hAnsi="Times New Roman" w:cs="Times New Roman"/>
          <w:color w:val="000000"/>
        </w:rPr>
        <w:t xml:space="preserve">.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w:t>
      </w:r>
      <w:r w:rsidR="007D2753">
        <w:rPr>
          <w:rFonts w:ascii="Times New Roman" w:eastAsia="Times New Roman" w:hAnsi="Times New Roman" w:cs="Times New Roman"/>
          <w:color w:val="000000"/>
        </w:rPr>
        <w:lastRenderedPageBreak/>
        <w:t>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7D2753">
        <w:rPr>
          <w:rFonts w:ascii="Times New Roman" w:eastAsia="Times New Roman" w:hAnsi="Times New Roman" w:cs="Times New Roman"/>
          <w:color w:val="000000"/>
        </w:rPr>
        <w:t>In the event that</w:t>
      </w:r>
      <w:proofErr w:type="gramEnd"/>
      <w:r w:rsidR="007D2753">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p>
    <w:p w14:paraId="00000014" w14:textId="77777777" w:rsidR="00B559BF" w:rsidRDefault="00B559BF">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p>
    <w:p w14:paraId="3FFF74B1" w14:textId="678AE65B" w:rsidR="00525818" w:rsidRDefault="00CC02D5">
      <w:pPr>
        <w:ind w:firstLine="720"/>
        <w:rPr>
          <w:rFonts w:ascii="Times New Roman" w:eastAsia="Times New Roman" w:hAnsi="Times New Roman" w:cs="Times New Roman"/>
          <w:color w:val="000000"/>
        </w:rPr>
      </w:pPr>
      <w:r w:rsidRPr="00CC02D5">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CC02D5">
        <w:rPr>
          <w:rFonts w:ascii="Times New Roman" w:eastAsia="Times New Roman" w:hAnsi="Times New Roman" w:cs="Times New Roman"/>
          <w:color w:val="000000"/>
        </w:rPr>
        <w:t>XX,XXX</w:t>
      </w:r>
      <w:proofErr w:type="gramEnd"/>
      <w:r w:rsidRPr="00CC02D5">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A3085C" w:rsidRPr="000F5C12">
        <w:rPr>
          <w:rFonts w:ascii="Times New Roman" w:eastAsia="Times New Roman" w:hAnsi="Times New Roman" w:cs="Times New Roman"/>
          <w:color w:val="000000"/>
          <w:lang w:val="en"/>
        </w:rPr>
        <w:t>.</w:t>
      </w:r>
      <w:r w:rsidR="00A3085C">
        <w:rPr>
          <w:rFonts w:ascii="Times New Roman" w:eastAsia="Times New Roman" w:hAnsi="Times New Roman" w:cs="Times New Roman"/>
          <w:color w:val="000000"/>
          <w:lang w:val="en"/>
        </w:rPr>
        <w:t xml:space="preserve"> </w:t>
      </w:r>
      <w:r w:rsidR="0085734B">
        <w:rPr>
          <w:rFonts w:ascii="Times New Roman" w:eastAsia="Times New Roman" w:hAnsi="Times New Roman" w:cs="Times New Roman"/>
          <w:color w:val="000000"/>
        </w:rPr>
        <w:t xml:space="preserve">Your salary, which is for [INSERT NUMBER] months of work, will be paid out over [INSERT NUMBER] months. [INCLUDE IF RELEVANT FOR FULL-TIME APPOINTMENTS: “The expectation is that you will accord the Department your primary professional commitment during [INSERT NUMBER] months.”] </w:t>
      </w:r>
    </w:p>
    <w:p w14:paraId="00000015" w14:textId="22F5A248"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You will also be eligible for subsidized, comprehensive benefits at Harvard. Most of the benefit plans require a contribution from participants for coverage. More information on benefits costs is available </w:t>
      </w:r>
      <w:hyperlink r:id="rId12" w:history="1">
        <w:r w:rsidR="00284E0D" w:rsidRPr="00591CB0">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w:t>
      </w:r>
      <w:r w:rsidR="00284E0D">
        <w:rPr>
          <w:rFonts w:ascii="Times New Roman" w:eastAsia="Times New Roman" w:hAnsi="Times New Roman" w:cs="Times New Roman"/>
        </w:rPr>
        <w:t xml:space="preserve"> </w:t>
      </w:r>
      <w:hyperlink r:id="rId13" w:history="1">
        <w:r w:rsidR="00284E0D" w:rsidRPr="00284E0D">
          <w:rPr>
            <w:rStyle w:val="Hyperlink"/>
            <w:rFonts w:ascii="Times New Roman" w:eastAsia="Times New Roman" w:hAnsi="Times New Roman" w:cs="Times New Roman"/>
          </w:rPr>
          <w:t>here</w:t>
        </w:r>
      </w:hyperlink>
      <w:r>
        <w:rPr>
          <w:rFonts w:ascii="Times New Roman" w:eastAsia="Times New Roman" w:hAnsi="Times New Roman" w:cs="Times New Roman"/>
        </w:rPr>
        <w:t>.</w:t>
      </w:r>
    </w:p>
    <w:p w14:paraId="00000017" w14:textId="4FB7EC7F" w:rsidR="00B559BF" w:rsidRDefault="007D2753">
      <w:pPr>
        <w:ind w:firstLine="720"/>
        <w:rPr>
          <w:rFonts w:ascii="Times New Roman" w:eastAsia="Times New Roman" w:hAnsi="Times New Roman" w:cs="Times New Roman"/>
          <w:color w:val="0000FF"/>
          <w:u w:val="single"/>
        </w:rPr>
      </w:pPr>
      <w:r>
        <w:rPr>
          <w:rFonts w:ascii="Times New Roman" w:eastAsia="Times New Roman" w:hAnsi="Times New Roman" w:cs="Times New Roman"/>
        </w:rPr>
        <w:t xml:space="preserve">All incoming faculty and researchers at Harvard University will be asked to review and sign an electronic version of the </w:t>
      </w:r>
      <w:hyperlink r:id="rId14" w:history="1">
        <w:r w:rsidRPr="00284E0D">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In addition, please note that individuals may hold a total of 3.0 annual lecturer FTEs in the Faculty of Arts and Sciences (FAS). Prior to this appointment, your annual lecturer FTEs totaled [XX]. [INCLUDE IF INDIVIDUAL HAS REACHED END OF ELIGIBILITY: “Accordingly, academic year 20[XX]-20[XX] will be your final year as a Lecturer in the FAS.”] For information on this and other FAS and University policies pertaining to your appointment, please see the </w:t>
      </w:r>
      <w:hyperlink r:id="rId15" w:history="1">
        <w:r w:rsidRPr="00284E0D">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284E0D">
          <w:rPr>
            <w:rStyle w:val="Hyperlink"/>
            <w:rFonts w:ascii="Times New Roman" w:eastAsia="Times New Roman" w:hAnsi="Times New Roman" w:cs="Times New Roman"/>
          </w:rPr>
          <w:t>treat everyone with respect, not engage in harassment of any kind</w:t>
        </w:r>
      </w:hyperlink>
      <w:r w:rsidR="00284E0D">
        <w:rPr>
          <w:rFonts w:ascii="Times New Roman" w:eastAsia="Times New Roman" w:hAnsi="Times New Roman" w:cs="Times New Roman"/>
        </w:rPr>
        <w:t xml:space="preserve">, </w:t>
      </w:r>
      <w:r>
        <w:rPr>
          <w:rFonts w:ascii="Times New Roman" w:eastAsia="Times New Roman" w:hAnsi="Times New Roman" w:cs="Times New Roman"/>
        </w:rPr>
        <w:t xml:space="preserve"> and behave professionally with students and colleagues, both on campus and off (including refraining from any one-on-one activities with undergraduates in which alcohol is involved).</w:t>
      </w:r>
    </w:p>
    <w:p w14:paraId="00000018" w14:textId="5DF8A6D1"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[To be included, except for one-year or one-term appointments where reappointment is not intended or when the instructor has reached the end of his/her/their lecturer eligibility: “As you know, this is a one-year appointment. Renewal may be possible, contingent upon your performance, enrollments, curricular need, position availability, and the authorization of the divisional dean. Evaluations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Desirable qualities in a Lecturer are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w:t>
      </w:r>
      <w:r>
        <w:rPr>
          <w:rFonts w:ascii="Times New Roman" w:eastAsia="Times New Roman" w:hAnsi="Times New Roman" w:cs="Times New Roman"/>
        </w:rPr>
        <w:lastRenderedPageBreak/>
        <w:t>improvement. [NAME] will be happy to speak with you at any time about your performance. If it is determined that your performance is not satisfactory, the appointment may be terminated without notice.</w:t>
      </w:r>
    </w:p>
    <w:p w14:paraId="00000019" w14:textId="77777777"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We would like you to participate in this year’s orientation for new lecturers, organized by the Faculty of Arts and Sciences’ Office for Faculty Affairs (OFA) and currently scheduled for [DATE]. OFA will be in touch with more details and a formal invitation.</w:t>
      </w:r>
    </w:p>
    <w:p w14:paraId="0000001A" w14:textId="59AE9968"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Along with my colleagues, I look forward to your joining us in the fall. Information about Harvard’s many cultural and intellectual resources can be found </w:t>
      </w:r>
      <w:r w:rsidR="00284E0D">
        <w:rPr>
          <w:rFonts w:ascii="Times New Roman" w:eastAsia="Times New Roman" w:hAnsi="Times New Roman" w:cs="Times New Roman"/>
        </w:rPr>
        <w:t>in the</w:t>
      </w:r>
      <w:r>
        <w:rPr>
          <w:rFonts w:ascii="Times New Roman" w:eastAsia="Times New Roman" w:hAnsi="Times New Roman" w:cs="Times New Roman"/>
        </w:rPr>
        <w:t xml:space="preserve"> </w:t>
      </w:r>
      <w:hyperlink r:id="rId17">
        <w:r w:rsidR="00284E0D">
          <w:rPr>
            <w:rFonts w:ascii="Times New Roman" w:eastAsia="Times New Roman" w:hAnsi="Times New Roman" w:cs="Times New Roman"/>
            <w:color w:val="0000FF"/>
            <w:u w:val="single"/>
          </w:rPr>
          <w:t>Gazette</w:t>
        </w:r>
      </w:hyperlink>
      <w:r>
        <w:rPr>
          <w:rFonts w:ascii="Times New Roman" w:eastAsia="Times New Roman" w:hAnsi="Times New Roman" w:cs="Times New Roman"/>
        </w:rPr>
        <w:t xml:space="preserve">. Please formally respond to this letter at your convenience. </w:t>
      </w:r>
      <w:r w:rsidR="00B50DEC">
        <w:rPr>
          <w:rFonts w:ascii="Times New Roman" w:eastAsia="Times New Roman" w:hAnsi="Times New Roman" w:cs="Times New Roman"/>
        </w:rPr>
        <w:t xml:space="preserve">I hope to hear from you, if possible, by [DATE]. </w:t>
      </w:r>
      <w:r>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B" w14:textId="77777777" w:rsidR="00B559BF" w:rsidRDefault="00B559BF">
      <w:pPr>
        <w:rPr>
          <w:rFonts w:ascii="Times New Roman" w:eastAsia="Times New Roman" w:hAnsi="Times New Roman" w:cs="Times New Roman"/>
        </w:rPr>
      </w:pPr>
    </w:p>
    <w:p w14:paraId="0000001C" w14:textId="77777777" w:rsidR="00B559BF" w:rsidRDefault="00B559BF">
      <w:pPr>
        <w:rPr>
          <w:rFonts w:ascii="Times New Roman" w:eastAsia="Times New Roman" w:hAnsi="Times New Roman" w:cs="Times New Roman"/>
        </w:rPr>
      </w:pPr>
    </w:p>
    <w:p w14:paraId="0000001D" w14:textId="77777777" w:rsidR="00B559BF" w:rsidRDefault="007D2753">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E" w14:textId="77777777" w:rsidR="00B559BF" w:rsidRDefault="00B559BF">
      <w:pPr>
        <w:rPr>
          <w:rFonts w:ascii="Times New Roman" w:eastAsia="Times New Roman" w:hAnsi="Times New Roman" w:cs="Times New Roman"/>
        </w:rPr>
      </w:pPr>
    </w:p>
    <w:p w14:paraId="0000001F" w14:textId="77777777" w:rsidR="00B559BF" w:rsidRDefault="00B559BF">
      <w:pPr>
        <w:rPr>
          <w:rFonts w:ascii="Times New Roman" w:eastAsia="Times New Roman" w:hAnsi="Times New Roman" w:cs="Times New Roman"/>
        </w:rPr>
      </w:pPr>
    </w:p>
    <w:p w14:paraId="00000020" w14:textId="77777777" w:rsidR="00B559BF" w:rsidRDefault="007D2753">
      <w:pPr>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1" w14:textId="77777777" w:rsidR="00B559BF" w:rsidRDefault="00B559BF">
      <w:pPr>
        <w:ind w:left="5040"/>
        <w:rPr>
          <w:rFonts w:ascii="Times New Roman" w:eastAsia="Times New Roman" w:hAnsi="Times New Roman" w:cs="Times New Roman"/>
        </w:rPr>
      </w:pPr>
    </w:p>
    <w:p w14:paraId="00000022" w14:textId="77777777" w:rsidR="00B559BF" w:rsidRDefault="00B559BF">
      <w:pPr>
        <w:ind w:left="5040"/>
        <w:rPr>
          <w:rFonts w:ascii="Times New Roman" w:eastAsia="Times New Roman" w:hAnsi="Times New Roman" w:cs="Times New Roman"/>
        </w:rPr>
      </w:pPr>
    </w:p>
    <w:p w14:paraId="00000023" w14:textId="77777777" w:rsidR="00B559BF" w:rsidRDefault="00B559BF">
      <w:pPr>
        <w:rPr>
          <w:rFonts w:ascii="Times New Roman" w:eastAsia="Times New Roman" w:hAnsi="Times New Roman" w:cs="Times New Roman"/>
        </w:rPr>
      </w:pPr>
    </w:p>
    <w:p w14:paraId="00000024" w14:textId="77777777" w:rsidR="00B559BF" w:rsidRDefault="00B559BF">
      <w:pPr>
        <w:rPr>
          <w:rFonts w:ascii="Times New Roman" w:eastAsia="Times New Roman" w:hAnsi="Times New Roman" w:cs="Times New Roman"/>
        </w:rPr>
      </w:pPr>
    </w:p>
    <w:p w14:paraId="00000025" w14:textId="3FED9062" w:rsidR="00B559BF" w:rsidRDefault="007D2753">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A3085C">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6" w14:textId="77777777" w:rsidR="00B559BF" w:rsidRDefault="007D2753">
      <w:pPr>
        <w:ind w:left="720"/>
        <w:rPr>
          <w:rFonts w:ascii="Times New Roman" w:eastAsia="Times New Roman" w:hAnsi="Times New Roman" w:cs="Times New Roman"/>
        </w:rPr>
      </w:pPr>
      <w:r>
        <w:rPr>
          <w:rFonts w:ascii="Times New Roman" w:eastAsia="Times New Roman" w:hAnsi="Times New Roman" w:cs="Times New Roman"/>
        </w:rPr>
        <w:t>[DEPARTMENT ADMINISTRATOR]</w:t>
      </w:r>
    </w:p>
    <w:p w14:paraId="00000027" w14:textId="77777777" w:rsidR="00B559BF" w:rsidRDefault="00B559BF"/>
    <w:p w14:paraId="00000028" w14:textId="77777777" w:rsidR="00B559BF" w:rsidRDefault="00B559BF"/>
    <w:sectPr w:rsidR="00B559B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826FFA"/>
    <w:multiLevelType w:val="multilevel"/>
    <w:tmpl w:val="3F86697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97493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BF"/>
    <w:rsid w:val="0000437D"/>
    <w:rsid w:val="00044C06"/>
    <w:rsid w:val="000F5C12"/>
    <w:rsid w:val="00284E0D"/>
    <w:rsid w:val="00525818"/>
    <w:rsid w:val="00591CB0"/>
    <w:rsid w:val="00670841"/>
    <w:rsid w:val="006F1904"/>
    <w:rsid w:val="0076361C"/>
    <w:rsid w:val="007D2753"/>
    <w:rsid w:val="00843BA9"/>
    <w:rsid w:val="0085734B"/>
    <w:rsid w:val="008C70A2"/>
    <w:rsid w:val="00945AC4"/>
    <w:rsid w:val="0098145C"/>
    <w:rsid w:val="00A3085C"/>
    <w:rsid w:val="00AA76DF"/>
    <w:rsid w:val="00B50DEC"/>
    <w:rsid w:val="00B559BF"/>
    <w:rsid w:val="00C03779"/>
    <w:rsid w:val="00CC02D5"/>
    <w:rsid w:val="00D45CFD"/>
    <w:rsid w:val="00D65E91"/>
    <w:rsid w:val="00D85595"/>
    <w:rsid w:val="00E1133B"/>
    <w:rsid w:val="00F26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975B"/>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064BB3"/>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064BB3"/>
    <w:rPr>
      <w:rFonts w:ascii="Times New Roman" w:eastAsiaTheme="majorEastAsia" w:hAnsi="Times New Roman" w:cstheme="majorBidi"/>
      <w:b/>
      <w:bCs/>
      <w:sz w:val="28"/>
      <w:szCs w:val="26"/>
    </w:rPr>
  </w:style>
  <w:style w:type="character" w:styleId="Hyperlink">
    <w:name w:val="Hyperlink"/>
    <w:basedOn w:val="DefaultParagraphFont"/>
    <w:uiPriority w:val="99"/>
    <w:rsid w:val="00064BB3"/>
    <w:rPr>
      <w:color w:val="0000FF"/>
      <w:u w:val="single"/>
    </w:rPr>
  </w:style>
  <w:style w:type="paragraph" w:styleId="CommentText">
    <w:name w:val="annotation text"/>
    <w:basedOn w:val="Normal"/>
    <w:link w:val="CommentTextChar"/>
    <w:uiPriority w:val="99"/>
    <w:rsid w:val="00064BB3"/>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064BB3"/>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0A3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7F0"/>
    <w:rPr>
      <w:rFonts w:ascii="Segoe UI" w:hAnsi="Segoe UI" w:cs="Segoe UI"/>
      <w:sz w:val="18"/>
      <w:szCs w:val="18"/>
    </w:rPr>
  </w:style>
  <w:style w:type="character" w:styleId="UnresolvedMention">
    <w:name w:val="Unresolved Mention"/>
    <w:basedOn w:val="DefaultParagraphFont"/>
    <w:uiPriority w:val="99"/>
    <w:semiHidden/>
    <w:unhideWhenUsed/>
    <w:rsid w:val="00330FD2"/>
    <w:rPr>
      <w:color w:val="605E5C"/>
      <w:shd w:val="clear" w:color="auto" w:fill="E1DFDD"/>
    </w:rPr>
  </w:style>
  <w:style w:type="character" w:styleId="CommentReference">
    <w:name w:val="annotation reference"/>
    <w:basedOn w:val="DefaultParagraphFont"/>
    <w:uiPriority w:val="99"/>
    <w:semiHidden/>
    <w:unhideWhenUsed/>
    <w:rsid w:val="002C2B90"/>
    <w:rPr>
      <w:sz w:val="16"/>
      <w:szCs w:val="16"/>
    </w:rPr>
  </w:style>
  <w:style w:type="paragraph" w:styleId="CommentSubject">
    <w:name w:val="annotation subject"/>
    <w:basedOn w:val="CommentText"/>
    <w:next w:val="CommentText"/>
    <w:link w:val="CommentSubjectChar"/>
    <w:uiPriority w:val="99"/>
    <w:semiHidden/>
    <w:unhideWhenUsed/>
    <w:rsid w:val="002C2B90"/>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2C2B90"/>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3971B2"/>
    <w:rPr>
      <w:color w:val="954F72" w:themeColor="followedHyperlink"/>
      <w:u w:val="single"/>
    </w:rPr>
  </w:style>
  <w:style w:type="paragraph" w:styleId="Revision">
    <w:name w:val="Revision"/>
    <w:hidden/>
    <w:uiPriority w:val="99"/>
    <w:semiHidden/>
    <w:rsid w:val="006E776E"/>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prod-fasappointmenthandbook.drupalsite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SUZzgtszK5V6QhzjUiO5DswU7w==">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679991-5FBB-49DB-99F1-184F7A46A2E3}">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356ED0AE-B96B-48C4-9153-36AEE2311F49}">
  <ds:schemaRefs>
    <ds:schemaRef ds:uri="http://schemas.microsoft.com/sharepoint/v3/contenttype/forms"/>
  </ds:schemaRefs>
</ds:datastoreItem>
</file>

<file path=customXml/itemProps4.xml><?xml version="1.0" encoding="utf-8"?>
<ds:datastoreItem xmlns:ds="http://schemas.openxmlformats.org/officeDocument/2006/customXml" ds:itemID="{6A786B84-8B42-4A3D-9CB4-C7B12DADC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1208</Words>
  <Characters>6891</Characters>
  <Application>Microsoft Office Word</Application>
  <DocSecurity>0</DocSecurity>
  <Lines>57</Lines>
  <Paragraphs>16</Paragraphs>
  <ScaleCrop>false</ScaleCrop>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19</cp:revision>
  <dcterms:created xsi:type="dcterms:W3CDTF">2025-02-06T19:42:00Z</dcterms:created>
  <dcterms:modified xsi:type="dcterms:W3CDTF">2026-09-09T13:51:00Z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